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A7C1" w14:textId="452A28A8" w:rsidR="003F12DD" w:rsidRPr="003F12DD" w:rsidRDefault="003F12DD" w:rsidP="001E47B2">
      <w:pPr>
        <w:jc w:val="center"/>
        <w:rPr>
          <w:rFonts w:ascii="Century Gothic" w:hAnsi="Century Gothic"/>
          <w:b/>
          <w:bCs/>
          <w:sz w:val="46"/>
          <w:szCs w:val="50"/>
        </w:rPr>
      </w:pPr>
      <w:r w:rsidRPr="003F12DD">
        <w:rPr>
          <w:rFonts w:ascii="Century Gothic" w:hAnsi="Century Gothic"/>
          <w:b/>
          <w:bCs/>
          <w:sz w:val="46"/>
          <w:szCs w:val="50"/>
        </w:rPr>
        <w:t>God Without Limits</w:t>
      </w:r>
    </w:p>
    <w:p w14:paraId="376075C8" w14:textId="2A1A11D4" w:rsidR="00AE208C" w:rsidRPr="003F12DD" w:rsidRDefault="003A7694" w:rsidP="001E47B2">
      <w:pPr>
        <w:jc w:val="center"/>
        <w:rPr>
          <w:rFonts w:ascii="Century Gothic" w:hAnsi="Century Gothic"/>
          <w:bCs/>
          <w:sz w:val="30"/>
          <w:szCs w:val="26"/>
        </w:rPr>
      </w:pPr>
      <w:r w:rsidRPr="003F12DD">
        <w:rPr>
          <w:rFonts w:ascii="Century Gothic" w:hAnsi="Century Gothic"/>
          <w:bCs/>
          <w:sz w:val="30"/>
          <w:szCs w:val="26"/>
        </w:rPr>
        <w:t>Talk</w:t>
      </w:r>
      <w:r w:rsidR="003A5714" w:rsidRPr="003F12DD">
        <w:rPr>
          <w:rFonts w:ascii="Century Gothic" w:hAnsi="Century Gothic"/>
          <w:bCs/>
          <w:sz w:val="30"/>
          <w:szCs w:val="26"/>
        </w:rPr>
        <w:t xml:space="preserve"> </w:t>
      </w:r>
      <w:r w:rsidR="00113373">
        <w:rPr>
          <w:rFonts w:ascii="Century Gothic" w:hAnsi="Century Gothic"/>
          <w:bCs/>
          <w:sz w:val="30"/>
          <w:szCs w:val="26"/>
        </w:rPr>
        <w:t>6</w:t>
      </w:r>
      <w:r w:rsidR="003E261B" w:rsidRPr="003F12DD">
        <w:rPr>
          <w:rFonts w:ascii="Century Gothic" w:hAnsi="Century Gothic"/>
          <w:bCs/>
          <w:sz w:val="30"/>
          <w:szCs w:val="26"/>
        </w:rPr>
        <w:t xml:space="preserve">: </w:t>
      </w:r>
      <w:r w:rsidR="00113373">
        <w:rPr>
          <w:rFonts w:ascii="Century Gothic" w:hAnsi="Century Gothic"/>
          <w:bCs/>
          <w:sz w:val="30"/>
          <w:szCs w:val="26"/>
        </w:rPr>
        <w:t>Omnipresent</w:t>
      </w:r>
    </w:p>
    <w:p w14:paraId="1E57D4C7" w14:textId="3B150608" w:rsidR="00A57848" w:rsidRPr="00A779BA" w:rsidRDefault="00A57848" w:rsidP="001E47B2">
      <w:pPr>
        <w:jc w:val="center"/>
        <w:rPr>
          <w:rFonts w:ascii="Century Gothic" w:hAnsi="Century Gothic"/>
          <w:b/>
          <w:sz w:val="13"/>
          <w:szCs w:val="11"/>
        </w:rPr>
      </w:pPr>
    </w:p>
    <w:p w14:paraId="7ABE40F8" w14:textId="524C0096" w:rsidR="00AE208C" w:rsidRPr="002675A4" w:rsidRDefault="003F12DD" w:rsidP="00A92684">
      <w:pPr>
        <w:rPr>
          <w:rFonts w:ascii="Helvetica Neue" w:hAnsi="Helvetica Neue"/>
          <w:b/>
          <w:color w:val="000000" w:themeColor="text1"/>
        </w:rPr>
      </w:pPr>
      <w:r w:rsidRPr="002675A4">
        <w:rPr>
          <w:rFonts w:ascii="Helvetica Neue" w:hAnsi="Helvetica Neue"/>
          <w:b/>
          <w:color w:val="000000" w:themeColor="text1"/>
        </w:rPr>
        <w:t>Introduction</w:t>
      </w:r>
    </w:p>
    <w:p w14:paraId="74257009" w14:textId="77777777" w:rsidR="00163F88" w:rsidRPr="0099718A" w:rsidRDefault="00163F88" w:rsidP="00A9268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815BD5D" w14:textId="3ED1A37E" w:rsidR="00BC185A" w:rsidRPr="00D25FCE" w:rsidRDefault="00BC185A" w:rsidP="00A92684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4CE3DDF2" w14:textId="69DE49DE" w:rsidR="00EB3930" w:rsidRDefault="00EB3930" w:rsidP="00705B01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0FC4B001" w14:textId="43024B6C" w:rsidR="00113373" w:rsidRDefault="00113373" w:rsidP="00705B01">
      <w:pPr>
        <w:rPr>
          <w:rFonts w:ascii="Helvetica Neue" w:hAnsi="Helvetica Neue"/>
          <w:b/>
          <w:bCs/>
          <w:color w:val="000000" w:themeColor="text1"/>
        </w:rPr>
      </w:pPr>
      <w:r w:rsidRPr="00113373">
        <w:rPr>
          <w:rFonts w:ascii="Helvetica Neue" w:hAnsi="Helvetica Neue"/>
          <w:b/>
          <w:bCs/>
          <w:color w:val="000000" w:themeColor="text1"/>
        </w:rPr>
        <w:t xml:space="preserve">God is the all-present </w:t>
      </w:r>
      <w:proofErr w:type="gramStart"/>
      <w:r w:rsidRPr="00113373">
        <w:rPr>
          <w:rFonts w:ascii="Helvetica Neue" w:hAnsi="Helvetica Neue"/>
          <w:b/>
          <w:bCs/>
          <w:color w:val="000000" w:themeColor="text1"/>
        </w:rPr>
        <w:t>Lord</w:t>
      </w:r>
      <w:proofErr w:type="gramEnd"/>
    </w:p>
    <w:p w14:paraId="4A14551C" w14:textId="0911FC13" w:rsidR="00113373" w:rsidRDefault="00113373" w:rsidP="00705B01">
      <w:pPr>
        <w:rPr>
          <w:rFonts w:ascii="Helvetica Neue" w:hAnsi="Helvetica Neue"/>
          <w:b/>
          <w:bCs/>
          <w:color w:val="000000" w:themeColor="text1"/>
        </w:rPr>
      </w:pPr>
    </w:p>
    <w:p w14:paraId="120023C5" w14:textId="048D62B4" w:rsidR="00113373" w:rsidRDefault="00113373" w:rsidP="00705B01">
      <w:pPr>
        <w:rPr>
          <w:rFonts w:ascii="Helvetica Neue" w:hAnsi="Helvetica Neue"/>
          <w:b/>
          <w:bCs/>
          <w:color w:val="000000" w:themeColor="text1"/>
        </w:rPr>
      </w:pPr>
    </w:p>
    <w:p w14:paraId="19152D6B" w14:textId="0321FFEB" w:rsidR="00113373" w:rsidRPr="00113373" w:rsidRDefault="00113373" w:rsidP="00705B01">
      <w:pPr>
        <w:rPr>
          <w:rFonts w:ascii="Helvetica Neue" w:hAnsi="Helvetica Neue"/>
          <w:color w:val="000000" w:themeColor="text1"/>
          <w:sz w:val="20"/>
          <w:szCs w:val="20"/>
        </w:rPr>
      </w:pPr>
      <w:r w:rsidRPr="00113373">
        <w:rPr>
          <w:rFonts w:ascii="Helvetica Neue" w:hAnsi="Helvetica Neue"/>
          <w:color w:val="000000" w:themeColor="text1"/>
          <w:sz w:val="20"/>
          <w:szCs w:val="20"/>
        </w:rPr>
        <w:t>Psalm 139</w:t>
      </w:r>
    </w:p>
    <w:p w14:paraId="4A637A11" w14:textId="654EB1A5" w:rsidR="00113373" w:rsidRDefault="00113373" w:rsidP="00705B01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17020520" w14:textId="77777777" w:rsidR="00113373" w:rsidRPr="00113373" w:rsidRDefault="00113373" w:rsidP="00705B01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742DA70E" w14:textId="13034F8C" w:rsidR="00A779BA" w:rsidRDefault="00113373" w:rsidP="00A779BA">
      <w:pPr>
        <w:pStyle w:val="ListParagraph"/>
        <w:numPr>
          <w:ilvl w:val="0"/>
          <w:numId w:val="34"/>
        </w:num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  <w: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>Height and depth (v8)</w:t>
      </w:r>
    </w:p>
    <w:p w14:paraId="010F6FF3" w14:textId="1881B6CA" w:rsidR="00113373" w:rsidRDefault="00113373" w:rsidP="00113373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434E22EC" w14:textId="279E92C6" w:rsidR="00113373" w:rsidRDefault="00113373" w:rsidP="00113373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09718402" w14:textId="77777777" w:rsidR="00113373" w:rsidRPr="00113373" w:rsidRDefault="00113373" w:rsidP="00113373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7DE5F259" w14:textId="6B572941" w:rsidR="00113373" w:rsidRDefault="00113373" w:rsidP="00A779BA">
      <w:pPr>
        <w:pStyle w:val="ListParagraph"/>
        <w:numPr>
          <w:ilvl w:val="0"/>
          <w:numId w:val="34"/>
        </w:num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  <w: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>East and west (vv9-10)</w:t>
      </w:r>
    </w:p>
    <w:p w14:paraId="09D681ED" w14:textId="0658A4BF" w:rsidR="00113373" w:rsidRDefault="00113373" w:rsidP="00113373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11B4DA04" w14:textId="621C8422" w:rsidR="00113373" w:rsidRDefault="00113373" w:rsidP="00113373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7B060924" w14:textId="77777777" w:rsidR="00113373" w:rsidRPr="00113373" w:rsidRDefault="00113373" w:rsidP="00113373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48E0EC36" w14:textId="32AD3247" w:rsidR="00113373" w:rsidRPr="00A779BA" w:rsidRDefault="00113373" w:rsidP="00A779BA">
      <w:pPr>
        <w:pStyle w:val="ListParagraph"/>
        <w:numPr>
          <w:ilvl w:val="0"/>
          <w:numId w:val="34"/>
        </w:num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  <w: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>Darkness and light (vv11-16)</w:t>
      </w:r>
    </w:p>
    <w:p w14:paraId="704FCF96" w14:textId="77777777" w:rsidR="00DD4DB1" w:rsidRDefault="00DD4DB1" w:rsidP="008C3ABB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3B1239B1" w14:textId="77777777" w:rsidR="00DD4DB1" w:rsidRDefault="00DD4DB1" w:rsidP="008C3ABB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1E5D4BD4" w14:textId="77777777" w:rsidR="00825BB8" w:rsidRDefault="00825BB8" w:rsidP="007F75D9">
      <w:pPr>
        <w:rPr>
          <w:rFonts w:ascii="Helvetica Neue" w:hAnsi="Helvetica Neue"/>
          <w:bCs/>
          <w:color w:val="000000" w:themeColor="text1"/>
          <w:sz w:val="18"/>
          <w:szCs w:val="18"/>
        </w:rPr>
      </w:pPr>
    </w:p>
    <w:p w14:paraId="4079D129" w14:textId="77777777" w:rsidR="00825BB8" w:rsidRDefault="00825BB8" w:rsidP="007F75D9">
      <w:pPr>
        <w:rPr>
          <w:rFonts w:ascii="Helvetica Neue" w:hAnsi="Helvetica Neue"/>
          <w:bCs/>
          <w:color w:val="000000" w:themeColor="text1"/>
          <w:sz w:val="18"/>
          <w:szCs w:val="18"/>
        </w:rPr>
      </w:pPr>
    </w:p>
    <w:p w14:paraId="5D68BBBF" w14:textId="55F0D4F7" w:rsidR="00CA68FB" w:rsidRDefault="00CA68FB" w:rsidP="007F75D9">
      <w:pPr>
        <w:rPr>
          <w:rFonts w:ascii="Helvetica Neue" w:hAnsi="Helvetica Neue"/>
          <w:bCs/>
          <w:color w:val="000000" w:themeColor="text1"/>
          <w:sz w:val="18"/>
          <w:szCs w:val="18"/>
        </w:rPr>
      </w:pPr>
    </w:p>
    <w:p w14:paraId="1326FC19" w14:textId="77777777" w:rsidR="00113373" w:rsidRDefault="00113373" w:rsidP="007F75D9">
      <w:pPr>
        <w:rPr>
          <w:rFonts w:ascii="Helvetica Neue" w:hAnsi="Helvetica Neue"/>
          <w:bCs/>
          <w:color w:val="000000" w:themeColor="text1"/>
          <w:sz w:val="18"/>
          <w:szCs w:val="18"/>
        </w:rPr>
      </w:pPr>
    </w:p>
    <w:p w14:paraId="28A321AB" w14:textId="6C125285" w:rsidR="00825BB8" w:rsidRDefault="00113373" w:rsidP="00825BB8">
      <w:pPr>
        <w:rPr>
          <w:rFonts w:ascii="Helvetica Neue" w:hAnsi="Helvetica Neue"/>
          <w:color w:val="000000" w:themeColor="text1"/>
          <w:sz w:val="18"/>
          <w:szCs w:val="18"/>
        </w:rPr>
      </w:pPr>
      <w:r>
        <w:rPr>
          <w:rFonts w:ascii="Helvetica Neue" w:hAnsi="Helvetica Neue"/>
          <w:color w:val="000000" w:themeColor="text1"/>
          <w:sz w:val="18"/>
          <w:szCs w:val="18"/>
        </w:rPr>
        <w:t xml:space="preserve">Jeremiah </w:t>
      </w:r>
      <w:r w:rsidR="00740651" w:rsidRPr="00113373">
        <w:rPr>
          <w:rFonts w:ascii="Helvetica Neue" w:hAnsi="Helvetica Neue"/>
          <w:color w:val="000000" w:themeColor="text1"/>
          <w:sz w:val="18"/>
          <w:szCs w:val="18"/>
        </w:rPr>
        <w:t>8:27 “</w:t>
      </w:r>
      <w:r w:rsidRPr="00113373">
        <w:rPr>
          <w:rFonts w:ascii="Helvetica Neue" w:hAnsi="Helvetica Neue"/>
          <w:color w:val="000000" w:themeColor="text1"/>
          <w:sz w:val="18"/>
          <w:szCs w:val="18"/>
        </w:rPr>
        <w:t>But will God really dwell on earth? The heavens, even the highest heaven, cannot contain you. How much less this temple I have built!</w:t>
      </w:r>
      <w:r>
        <w:rPr>
          <w:rFonts w:ascii="Helvetica Neue" w:hAnsi="Helvetica Neue"/>
          <w:color w:val="000000" w:themeColor="text1"/>
          <w:sz w:val="18"/>
          <w:szCs w:val="18"/>
        </w:rPr>
        <w:t xml:space="preserve"> (NIV 2011)</w:t>
      </w:r>
    </w:p>
    <w:p w14:paraId="7CEBF700" w14:textId="036FAE2B" w:rsidR="00113373" w:rsidRDefault="00113373" w:rsidP="00825BB8">
      <w:pPr>
        <w:rPr>
          <w:rFonts w:ascii="Helvetica Neue" w:hAnsi="Helvetica Neue"/>
          <w:color w:val="000000" w:themeColor="text1"/>
          <w:sz w:val="18"/>
          <w:szCs w:val="18"/>
        </w:rPr>
      </w:pPr>
    </w:p>
    <w:p w14:paraId="6E796223" w14:textId="41B6D399" w:rsidR="00113373" w:rsidRDefault="00113373" w:rsidP="00825BB8">
      <w:pPr>
        <w:rPr>
          <w:rFonts w:ascii="Helvetica Neue" w:hAnsi="Helvetica Neue"/>
          <w:color w:val="000000" w:themeColor="text1"/>
          <w:sz w:val="18"/>
          <w:szCs w:val="18"/>
        </w:rPr>
      </w:pPr>
    </w:p>
    <w:p w14:paraId="1DE06A3A" w14:textId="4557FE26" w:rsidR="00113373" w:rsidRDefault="00113373" w:rsidP="00825BB8">
      <w:pPr>
        <w:rPr>
          <w:rFonts w:ascii="Helvetica Neue" w:hAnsi="Helvetica Neue"/>
          <w:color w:val="000000" w:themeColor="text1"/>
          <w:sz w:val="18"/>
          <w:szCs w:val="18"/>
        </w:rPr>
      </w:pPr>
    </w:p>
    <w:p w14:paraId="25FEC830" w14:textId="09D5996A" w:rsidR="00113373" w:rsidRDefault="00113373" w:rsidP="00113373">
      <w:pPr>
        <w:rPr>
          <w:rFonts w:ascii="Helvetica Neue" w:hAnsi="Helvetica Neue"/>
          <w:b/>
          <w:bCs/>
          <w:color w:val="000000" w:themeColor="text1"/>
        </w:rPr>
      </w:pPr>
      <w:r>
        <w:rPr>
          <w:rFonts w:ascii="Helvetica Neue" w:hAnsi="Helvetica Neue"/>
          <w:b/>
          <w:bCs/>
          <w:color w:val="000000" w:themeColor="text1"/>
        </w:rPr>
        <w:t>Implications</w:t>
      </w:r>
    </w:p>
    <w:p w14:paraId="626B3805" w14:textId="465100B7" w:rsidR="00113373" w:rsidRDefault="00113373" w:rsidP="00113373">
      <w:pPr>
        <w:rPr>
          <w:rFonts w:ascii="Helvetica Neue" w:hAnsi="Helvetica Neue"/>
          <w:b/>
          <w:bCs/>
          <w:color w:val="000000" w:themeColor="text1"/>
        </w:rPr>
      </w:pPr>
    </w:p>
    <w:p w14:paraId="5BBDD1CB" w14:textId="473D8FA0" w:rsidR="00113373" w:rsidRPr="00113373" w:rsidRDefault="00113373" w:rsidP="00113373">
      <w:pPr>
        <w:pStyle w:val="ListParagraph"/>
        <w:numPr>
          <w:ilvl w:val="0"/>
          <w:numId w:val="36"/>
        </w:numPr>
        <w:rPr>
          <w:rFonts w:ascii="Helvetica Neue" w:hAnsi="Helvetica Neue"/>
          <w:i/>
          <w:iCs/>
          <w:color w:val="000000" w:themeColor="text1"/>
          <w:sz w:val="20"/>
          <w:szCs w:val="20"/>
        </w:rPr>
      </w:pPr>
      <w:r w:rsidRPr="00113373">
        <w:rPr>
          <w:rFonts w:ascii="Helvetica Neue" w:hAnsi="Helvetica Neue"/>
          <w:i/>
          <w:iCs/>
          <w:color w:val="000000" w:themeColor="text1"/>
          <w:sz w:val="20"/>
          <w:szCs w:val="20"/>
        </w:rPr>
        <w:t xml:space="preserve">God is all-present when we </w:t>
      </w:r>
      <w:proofErr w:type="gramStart"/>
      <w:r w:rsidRPr="00113373">
        <w:rPr>
          <w:rFonts w:ascii="Helvetica Neue" w:hAnsi="Helvetica Neue"/>
          <w:i/>
          <w:iCs/>
          <w:color w:val="000000" w:themeColor="text1"/>
          <w:sz w:val="20"/>
          <w:szCs w:val="20"/>
        </w:rPr>
        <w:t>sin</w:t>
      </w:r>
      <w:proofErr w:type="gramEnd"/>
    </w:p>
    <w:p w14:paraId="1FBBCA0A" w14:textId="7DE8E921" w:rsidR="00113373" w:rsidRDefault="00113373" w:rsidP="00113373">
      <w:pPr>
        <w:rPr>
          <w:rFonts w:ascii="Helvetica Neue" w:hAnsi="Helvetica Neue"/>
          <w:i/>
          <w:iCs/>
          <w:color w:val="000000" w:themeColor="text1"/>
          <w:sz w:val="18"/>
          <w:szCs w:val="18"/>
        </w:rPr>
      </w:pPr>
    </w:p>
    <w:p w14:paraId="6B4498C3" w14:textId="77777777" w:rsidR="00113373" w:rsidRPr="00113373" w:rsidRDefault="00113373" w:rsidP="00113373">
      <w:pPr>
        <w:rPr>
          <w:rFonts w:ascii="Helvetica Neue" w:hAnsi="Helvetica Neue"/>
          <w:i/>
          <w:iCs/>
          <w:color w:val="000000" w:themeColor="text1"/>
          <w:sz w:val="18"/>
          <w:szCs w:val="18"/>
        </w:rPr>
      </w:pPr>
    </w:p>
    <w:p w14:paraId="00A41F21" w14:textId="260BA2AC" w:rsidR="00113373" w:rsidRDefault="00113373" w:rsidP="00113373">
      <w:pPr>
        <w:ind w:left="360"/>
        <w:rPr>
          <w:rFonts w:ascii="Helvetica Neue" w:hAnsi="Helvetica Neue"/>
          <w:i/>
          <w:iCs/>
          <w:color w:val="000000" w:themeColor="text1"/>
          <w:sz w:val="18"/>
          <w:szCs w:val="18"/>
        </w:rPr>
      </w:pPr>
      <w:r w:rsidRPr="00113373">
        <w:rPr>
          <w:rFonts w:ascii="Helvetica Neue" w:hAnsi="Helvetica Neue"/>
          <w:i/>
          <w:iCs/>
          <w:color w:val="000000" w:themeColor="text1"/>
          <w:sz w:val="18"/>
          <w:szCs w:val="18"/>
        </w:rPr>
        <w:t>“Living becomes an awesome business when you realise that you spend every moment of your life in the sight and company of an omniscient, omnipresent Creator.” J I Packer, Knowing God, p95</w:t>
      </w:r>
    </w:p>
    <w:p w14:paraId="276C7707" w14:textId="161A77E6" w:rsidR="00113373" w:rsidRDefault="00113373" w:rsidP="00113373">
      <w:pPr>
        <w:ind w:left="360"/>
        <w:rPr>
          <w:rFonts w:ascii="Helvetica Neue" w:hAnsi="Helvetica Neue"/>
          <w:i/>
          <w:iCs/>
          <w:color w:val="000000" w:themeColor="text1"/>
          <w:sz w:val="18"/>
          <w:szCs w:val="18"/>
        </w:rPr>
      </w:pPr>
    </w:p>
    <w:p w14:paraId="10766A61" w14:textId="77777777" w:rsidR="00113373" w:rsidRDefault="00113373" w:rsidP="00113373">
      <w:pPr>
        <w:ind w:left="360"/>
        <w:rPr>
          <w:rFonts w:ascii="Helvetica Neue" w:hAnsi="Helvetica Neue"/>
          <w:i/>
          <w:iCs/>
          <w:color w:val="000000" w:themeColor="text1"/>
          <w:sz w:val="18"/>
          <w:szCs w:val="18"/>
        </w:rPr>
      </w:pPr>
    </w:p>
    <w:p w14:paraId="4F22ABDA" w14:textId="0027AE4E" w:rsidR="00113373" w:rsidRDefault="00113373" w:rsidP="00113373">
      <w:pPr>
        <w:ind w:left="360"/>
        <w:rPr>
          <w:rFonts w:ascii="Helvetica Neue" w:hAnsi="Helvetica Neue"/>
          <w:i/>
          <w:iCs/>
          <w:color w:val="000000" w:themeColor="text1"/>
          <w:sz w:val="18"/>
          <w:szCs w:val="18"/>
        </w:rPr>
      </w:pPr>
    </w:p>
    <w:p w14:paraId="0D568D3A" w14:textId="4C74A7F6" w:rsidR="00113373" w:rsidRDefault="00113373" w:rsidP="00113373">
      <w:pPr>
        <w:ind w:left="360"/>
        <w:rPr>
          <w:rFonts w:ascii="Helvetica Neue" w:hAnsi="Helvetica Neue"/>
          <w:i/>
          <w:iCs/>
          <w:color w:val="000000" w:themeColor="text1"/>
          <w:sz w:val="18"/>
          <w:szCs w:val="18"/>
        </w:rPr>
      </w:pPr>
    </w:p>
    <w:p w14:paraId="325C71EF" w14:textId="1F8BA5C2" w:rsidR="00113373" w:rsidRDefault="00113373" w:rsidP="00113373">
      <w:pPr>
        <w:ind w:left="360"/>
        <w:rPr>
          <w:rFonts w:ascii="Helvetica Neue" w:hAnsi="Helvetica Neue"/>
          <w:i/>
          <w:iCs/>
          <w:color w:val="000000" w:themeColor="text1"/>
          <w:sz w:val="18"/>
          <w:szCs w:val="18"/>
        </w:rPr>
      </w:pPr>
    </w:p>
    <w:p w14:paraId="6043C175" w14:textId="0E4ED3E7" w:rsidR="00113373" w:rsidRDefault="00113373" w:rsidP="00113373">
      <w:pPr>
        <w:ind w:left="360"/>
        <w:rPr>
          <w:rFonts w:ascii="Helvetica Neue" w:hAnsi="Helvetica Neue"/>
          <w:i/>
          <w:iCs/>
          <w:color w:val="000000" w:themeColor="text1"/>
          <w:sz w:val="18"/>
          <w:szCs w:val="18"/>
        </w:rPr>
      </w:pPr>
      <w:proofErr w:type="gramStart"/>
      <w:r w:rsidRPr="00113373">
        <w:rPr>
          <w:rFonts w:ascii="Helvetica Neue" w:hAnsi="Helvetica Neue"/>
          <w:i/>
          <w:iCs/>
          <w:color w:val="000000" w:themeColor="text1"/>
          <w:sz w:val="18"/>
          <w:szCs w:val="18"/>
        </w:rPr>
        <w:t>”We</w:t>
      </w:r>
      <w:proofErr w:type="gramEnd"/>
      <w:r w:rsidRPr="00113373">
        <w:rPr>
          <w:rFonts w:ascii="Helvetica Neue" w:hAnsi="Helvetica Neue"/>
          <w:i/>
          <w:iCs/>
          <w:color w:val="000000" w:themeColor="text1"/>
          <w:sz w:val="18"/>
          <w:szCs w:val="18"/>
        </w:rPr>
        <w:t xml:space="preserve"> pretend to believe [God] to be present everywhere, and yet many live as if he were present nowhere.” Stephen Charnock</w:t>
      </w:r>
    </w:p>
    <w:p w14:paraId="0123EDD6" w14:textId="29DBCB14" w:rsidR="00113373" w:rsidRDefault="00113373" w:rsidP="00113373">
      <w:pPr>
        <w:ind w:left="360"/>
        <w:rPr>
          <w:rFonts w:ascii="Helvetica Neue" w:hAnsi="Helvetica Neue"/>
          <w:i/>
          <w:iCs/>
          <w:color w:val="000000" w:themeColor="text1"/>
          <w:sz w:val="18"/>
          <w:szCs w:val="18"/>
        </w:rPr>
      </w:pPr>
    </w:p>
    <w:p w14:paraId="700A8ED0" w14:textId="77777777" w:rsidR="00113373" w:rsidRDefault="00113373" w:rsidP="00113373">
      <w:pPr>
        <w:ind w:left="360"/>
        <w:rPr>
          <w:rFonts w:ascii="Helvetica Neue" w:hAnsi="Helvetica Neue"/>
          <w:i/>
          <w:iCs/>
          <w:color w:val="000000" w:themeColor="text1"/>
          <w:sz w:val="18"/>
          <w:szCs w:val="18"/>
        </w:rPr>
      </w:pPr>
    </w:p>
    <w:p w14:paraId="5C7A4AE3" w14:textId="5A97D8E1" w:rsidR="00113373" w:rsidRDefault="00113373" w:rsidP="00113373">
      <w:pPr>
        <w:ind w:left="360"/>
        <w:rPr>
          <w:rFonts w:ascii="Helvetica Neue" w:hAnsi="Helvetica Neue"/>
          <w:i/>
          <w:iCs/>
          <w:color w:val="000000" w:themeColor="text1"/>
          <w:sz w:val="18"/>
          <w:szCs w:val="18"/>
        </w:rPr>
      </w:pPr>
    </w:p>
    <w:p w14:paraId="0E681798" w14:textId="4A5DCC41" w:rsidR="00113373" w:rsidRDefault="00113373" w:rsidP="00113373">
      <w:pPr>
        <w:ind w:left="360"/>
        <w:rPr>
          <w:rFonts w:ascii="Helvetica Neue" w:hAnsi="Helvetica Neue"/>
          <w:i/>
          <w:iCs/>
          <w:color w:val="000000" w:themeColor="text1"/>
          <w:sz w:val="18"/>
          <w:szCs w:val="18"/>
        </w:rPr>
      </w:pPr>
    </w:p>
    <w:p w14:paraId="0B71AFA2" w14:textId="236BA169" w:rsidR="00113373" w:rsidRDefault="00113373" w:rsidP="00113373">
      <w:pPr>
        <w:ind w:left="360"/>
        <w:rPr>
          <w:rFonts w:ascii="Helvetica Neue" w:hAnsi="Helvetica Neue"/>
          <w:i/>
          <w:iCs/>
          <w:color w:val="000000" w:themeColor="text1"/>
          <w:sz w:val="18"/>
          <w:szCs w:val="18"/>
        </w:rPr>
      </w:pPr>
    </w:p>
    <w:p w14:paraId="731BFE86" w14:textId="646B5425" w:rsidR="00113373" w:rsidRDefault="00113373" w:rsidP="00113373">
      <w:pPr>
        <w:ind w:left="360"/>
        <w:rPr>
          <w:rFonts w:ascii="Helvetica Neue" w:hAnsi="Helvetica Neue"/>
          <w:i/>
          <w:iCs/>
          <w:color w:val="000000" w:themeColor="text1"/>
          <w:sz w:val="18"/>
          <w:szCs w:val="18"/>
        </w:rPr>
      </w:pPr>
      <w:r w:rsidRPr="00113373">
        <w:rPr>
          <w:rFonts w:ascii="Helvetica Neue" w:hAnsi="Helvetica Neue"/>
          <w:i/>
          <w:iCs/>
          <w:color w:val="000000" w:themeColor="text1"/>
          <w:sz w:val="18"/>
          <w:szCs w:val="18"/>
        </w:rPr>
        <w:t xml:space="preserve">“There is absolutely no place for you to flee to. Do you want to flee from him? Rather flee to him.” Augustine, Expositions on the Psalms, </w:t>
      </w:r>
      <w:proofErr w:type="gramStart"/>
      <w:r w:rsidRPr="00113373">
        <w:rPr>
          <w:rFonts w:ascii="Helvetica Neue" w:hAnsi="Helvetica Neue"/>
          <w:i/>
          <w:iCs/>
          <w:color w:val="000000" w:themeColor="text1"/>
          <w:sz w:val="18"/>
          <w:szCs w:val="18"/>
        </w:rPr>
        <w:t>Ps.</w:t>
      </w:r>
      <w:proofErr w:type="gramEnd"/>
      <w:r w:rsidRPr="00113373">
        <w:rPr>
          <w:rFonts w:ascii="Helvetica Neue" w:hAnsi="Helvetica Neue"/>
          <w:i/>
          <w:iCs/>
          <w:color w:val="000000" w:themeColor="text1"/>
          <w:sz w:val="18"/>
          <w:szCs w:val="18"/>
        </w:rPr>
        <w:t xml:space="preserve"> 74</w:t>
      </w:r>
    </w:p>
    <w:p w14:paraId="59A4B6D0" w14:textId="1F063F94" w:rsidR="00113373" w:rsidRDefault="00113373" w:rsidP="00113373">
      <w:pPr>
        <w:rPr>
          <w:rFonts w:ascii="Helvetica Neue" w:hAnsi="Helvetica Neue"/>
          <w:i/>
          <w:iCs/>
          <w:color w:val="000000" w:themeColor="text1"/>
          <w:sz w:val="18"/>
          <w:szCs w:val="18"/>
        </w:rPr>
      </w:pPr>
    </w:p>
    <w:p w14:paraId="4DC1C776" w14:textId="1E0DEAA3" w:rsidR="00113373" w:rsidRDefault="00113373" w:rsidP="00113373">
      <w:pPr>
        <w:rPr>
          <w:rFonts w:ascii="Helvetica Neue" w:hAnsi="Helvetica Neue"/>
          <w:i/>
          <w:iCs/>
          <w:color w:val="000000" w:themeColor="text1"/>
          <w:sz w:val="18"/>
          <w:szCs w:val="18"/>
        </w:rPr>
      </w:pPr>
    </w:p>
    <w:p w14:paraId="16EF30DB" w14:textId="742AAD11" w:rsidR="00113373" w:rsidRDefault="00113373" w:rsidP="00113373">
      <w:pPr>
        <w:rPr>
          <w:rFonts w:ascii="Helvetica Neue" w:hAnsi="Helvetica Neue"/>
          <w:color w:val="000000" w:themeColor="text1"/>
          <w:sz w:val="20"/>
          <w:szCs w:val="20"/>
        </w:rPr>
      </w:pPr>
      <w:r w:rsidRPr="00113373">
        <w:rPr>
          <w:rFonts w:ascii="Helvetica Neue" w:hAnsi="Helvetica Neue"/>
          <w:color w:val="000000" w:themeColor="text1"/>
          <w:sz w:val="20"/>
          <w:szCs w:val="20"/>
        </w:rPr>
        <w:t>Romans 8:35-39</w:t>
      </w:r>
    </w:p>
    <w:p w14:paraId="243E6814" w14:textId="092B8755" w:rsidR="00113373" w:rsidRDefault="00113373" w:rsidP="00113373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65F386F7" w14:textId="4A8DAFAF" w:rsidR="00113373" w:rsidRDefault="00113373" w:rsidP="00113373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3899B360" w14:textId="7B834BCE" w:rsidR="00113373" w:rsidRDefault="00113373" w:rsidP="00113373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7700072F" w14:textId="57207EE6" w:rsidR="00113373" w:rsidRDefault="00113373" w:rsidP="00113373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19014D9E" w14:textId="79CE2A91" w:rsidR="00113373" w:rsidRDefault="00113373" w:rsidP="00113373">
      <w:pPr>
        <w:pStyle w:val="ListParagraph"/>
        <w:numPr>
          <w:ilvl w:val="0"/>
          <w:numId w:val="36"/>
        </w:numPr>
        <w:rPr>
          <w:rFonts w:ascii="Helvetica Neue" w:hAnsi="Helvetica Neue"/>
          <w:i/>
          <w:iCs/>
          <w:color w:val="000000" w:themeColor="text1"/>
          <w:sz w:val="20"/>
          <w:szCs w:val="20"/>
        </w:rPr>
      </w:pPr>
      <w:r>
        <w:rPr>
          <w:rFonts w:ascii="Helvetica Neue" w:hAnsi="Helvetica Neue"/>
          <w:i/>
          <w:iCs/>
          <w:color w:val="000000" w:themeColor="text1"/>
          <w:sz w:val="20"/>
          <w:szCs w:val="20"/>
        </w:rPr>
        <w:lastRenderedPageBreak/>
        <w:t xml:space="preserve">God is all-present in our </w:t>
      </w:r>
      <w:proofErr w:type="gramStart"/>
      <w:r>
        <w:rPr>
          <w:rFonts w:ascii="Helvetica Neue" w:hAnsi="Helvetica Neue"/>
          <w:i/>
          <w:iCs/>
          <w:color w:val="000000" w:themeColor="text1"/>
          <w:sz w:val="20"/>
          <w:szCs w:val="20"/>
        </w:rPr>
        <w:t>suffering</w:t>
      </w:r>
      <w:proofErr w:type="gramEnd"/>
    </w:p>
    <w:p w14:paraId="7543E5B9" w14:textId="1133F7AD" w:rsidR="00113373" w:rsidRDefault="00113373" w:rsidP="00113373">
      <w:pPr>
        <w:rPr>
          <w:rFonts w:ascii="Helvetica Neue" w:hAnsi="Helvetica Neue"/>
          <w:i/>
          <w:iCs/>
          <w:color w:val="000000" w:themeColor="text1"/>
          <w:sz w:val="20"/>
          <w:szCs w:val="20"/>
        </w:rPr>
      </w:pPr>
    </w:p>
    <w:p w14:paraId="11B164D8" w14:textId="5D766066" w:rsidR="00113373" w:rsidRDefault="00113373" w:rsidP="00113373">
      <w:pPr>
        <w:rPr>
          <w:rFonts w:ascii="Helvetica Neue" w:hAnsi="Helvetica Neue"/>
          <w:i/>
          <w:iCs/>
          <w:color w:val="000000" w:themeColor="text1"/>
          <w:sz w:val="20"/>
          <w:szCs w:val="20"/>
        </w:rPr>
      </w:pPr>
    </w:p>
    <w:p w14:paraId="215D1029" w14:textId="0A41A5FA" w:rsidR="00113373" w:rsidRDefault="00113373" w:rsidP="00113373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13891A53" w14:textId="5F634679" w:rsidR="00113373" w:rsidRDefault="00113373" w:rsidP="00113373">
      <w:pPr>
        <w:rPr>
          <w:rFonts w:ascii="Helvetica Neue" w:hAnsi="Helvetica Neue"/>
          <w:color w:val="000000" w:themeColor="text1"/>
          <w:sz w:val="20"/>
          <w:szCs w:val="20"/>
        </w:rPr>
      </w:pPr>
      <w:r>
        <w:rPr>
          <w:rFonts w:ascii="Helvetica Neue" w:hAnsi="Helvetica Neue"/>
          <w:color w:val="000000" w:themeColor="text1"/>
          <w:sz w:val="20"/>
          <w:szCs w:val="20"/>
        </w:rPr>
        <w:t>Psalm 23</w:t>
      </w:r>
    </w:p>
    <w:p w14:paraId="7E9385D1" w14:textId="7C819869" w:rsidR="00113373" w:rsidRDefault="00113373" w:rsidP="00113373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12C0ED28" w14:textId="0E56D87F" w:rsidR="00113373" w:rsidRDefault="00113373" w:rsidP="00113373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34BC461F" w14:textId="35DADFC4" w:rsidR="00113373" w:rsidRDefault="00113373" w:rsidP="00113373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28C72724" w14:textId="6E257BCD" w:rsidR="00113373" w:rsidRDefault="00113373" w:rsidP="00113373">
      <w:pPr>
        <w:pStyle w:val="ListParagraph"/>
        <w:numPr>
          <w:ilvl w:val="0"/>
          <w:numId w:val="36"/>
        </w:numPr>
        <w:rPr>
          <w:rFonts w:ascii="Helvetica Neue" w:hAnsi="Helvetica Neue"/>
          <w:i/>
          <w:iCs/>
          <w:color w:val="000000" w:themeColor="text1"/>
          <w:sz w:val="20"/>
          <w:szCs w:val="20"/>
        </w:rPr>
      </w:pPr>
      <w:r w:rsidRPr="00113373">
        <w:rPr>
          <w:rFonts w:ascii="Helvetica Neue" w:hAnsi="Helvetica Neue"/>
          <w:i/>
          <w:iCs/>
          <w:color w:val="000000" w:themeColor="text1"/>
          <w:sz w:val="20"/>
          <w:szCs w:val="20"/>
        </w:rPr>
        <w:t xml:space="preserve">God is </w:t>
      </w:r>
      <w:r>
        <w:rPr>
          <w:rFonts w:ascii="Helvetica Neue" w:hAnsi="Helvetica Neue"/>
          <w:i/>
          <w:iCs/>
          <w:color w:val="000000" w:themeColor="text1"/>
          <w:sz w:val="20"/>
          <w:szCs w:val="20"/>
        </w:rPr>
        <w:t xml:space="preserve">all-present when we </w:t>
      </w:r>
      <w:proofErr w:type="gramStart"/>
      <w:r>
        <w:rPr>
          <w:rFonts w:ascii="Helvetica Neue" w:hAnsi="Helvetica Neue"/>
          <w:i/>
          <w:iCs/>
          <w:color w:val="000000" w:themeColor="text1"/>
          <w:sz w:val="20"/>
          <w:szCs w:val="20"/>
        </w:rPr>
        <w:t>pray</w:t>
      </w:r>
      <w:proofErr w:type="gramEnd"/>
    </w:p>
    <w:p w14:paraId="2F0B4B21" w14:textId="23F8431B" w:rsidR="00113373" w:rsidRDefault="00113373" w:rsidP="00113373">
      <w:pPr>
        <w:rPr>
          <w:rFonts w:ascii="Helvetica Neue" w:hAnsi="Helvetica Neue"/>
          <w:i/>
          <w:iCs/>
          <w:color w:val="000000" w:themeColor="text1"/>
          <w:sz w:val="20"/>
          <w:szCs w:val="20"/>
        </w:rPr>
      </w:pPr>
    </w:p>
    <w:p w14:paraId="0633365C" w14:textId="75B908D6" w:rsidR="00113373" w:rsidRDefault="00113373" w:rsidP="00113373">
      <w:pPr>
        <w:rPr>
          <w:rFonts w:ascii="Helvetica Neue" w:hAnsi="Helvetica Neue"/>
          <w:i/>
          <w:iCs/>
          <w:color w:val="000000" w:themeColor="text1"/>
          <w:sz w:val="20"/>
          <w:szCs w:val="20"/>
        </w:rPr>
      </w:pPr>
    </w:p>
    <w:p w14:paraId="5694FA65" w14:textId="2C56C9E3" w:rsidR="00113373" w:rsidRDefault="00113373" w:rsidP="00113373">
      <w:pPr>
        <w:rPr>
          <w:rFonts w:ascii="Helvetica Neue" w:hAnsi="Helvetica Neue"/>
          <w:i/>
          <w:iCs/>
          <w:color w:val="000000" w:themeColor="text1"/>
          <w:sz w:val="20"/>
          <w:szCs w:val="20"/>
        </w:rPr>
      </w:pPr>
    </w:p>
    <w:p w14:paraId="52D617AF" w14:textId="77777777" w:rsidR="00113373" w:rsidRPr="00113373" w:rsidRDefault="00113373" w:rsidP="00113373">
      <w:pPr>
        <w:rPr>
          <w:rFonts w:ascii="Helvetica Neue" w:hAnsi="Helvetica Neue"/>
          <w:i/>
          <w:iCs/>
          <w:color w:val="000000" w:themeColor="text1"/>
          <w:sz w:val="20"/>
          <w:szCs w:val="20"/>
        </w:rPr>
      </w:pPr>
    </w:p>
    <w:p w14:paraId="5CEC3E78" w14:textId="6EA5E281" w:rsidR="00113373" w:rsidRDefault="00113373" w:rsidP="00113373">
      <w:pPr>
        <w:pStyle w:val="ListParagraph"/>
        <w:numPr>
          <w:ilvl w:val="0"/>
          <w:numId w:val="36"/>
        </w:numPr>
        <w:rPr>
          <w:rFonts w:ascii="Helvetica Neue" w:hAnsi="Helvetica Neue"/>
          <w:i/>
          <w:iCs/>
          <w:color w:val="000000" w:themeColor="text1"/>
          <w:sz w:val="20"/>
          <w:szCs w:val="20"/>
        </w:rPr>
      </w:pPr>
      <w:r>
        <w:rPr>
          <w:rFonts w:ascii="Helvetica Neue" w:hAnsi="Helvetica Neue"/>
          <w:i/>
          <w:iCs/>
          <w:color w:val="000000" w:themeColor="text1"/>
          <w:sz w:val="20"/>
          <w:szCs w:val="20"/>
        </w:rPr>
        <w:t>God is all-</w:t>
      </w:r>
      <w:proofErr w:type="gramStart"/>
      <w:r>
        <w:rPr>
          <w:rFonts w:ascii="Helvetica Neue" w:hAnsi="Helvetica Neue"/>
          <w:i/>
          <w:iCs/>
          <w:color w:val="000000" w:themeColor="text1"/>
          <w:sz w:val="20"/>
          <w:szCs w:val="20"/>
        </w:rPr>
        <w:t>present</w:t>
      </w:r>
      <w:proofErr w:type="gramEnd"/>
      <w:r>
        <w:rPr>
          <w:rFonts w:ascii="Helvetica Neue" w:hAnsi="Helvetica Neue"/>
          <w:i/>
          <w:iCs/>
          <w:color w:val="000000" w:themeColor="text1"/>
          <w:sz w:val="20"/>
          <w:szCs w:val="20"/>
        </w:rPr>
        <w:t xml:space="preserve"> and we are not</w:t>
      </w:r>
    </w:p>
    <w:p w14:paraId="6CEF6D1D" w14:textId="68362709" w:rsidR="00113373" w:rsidRDefault="00113373" w:rsidP="00113373">
      <w:pPr>
        <w:rPr>
          <w:rFonts w:ascii="Helvetica Neue" w:hAnsi="Helvetica Neue"/>
          <w:i/>
          <w:iCs/>
          <w:color w:val="000000" w:themeColor="text1"/>
          <w:sz w:val="20"/>
          <w:szCs w:val="20"/>
        </w:rPr>
      </w:pPr>
    </w:p>
    <w:p w14:paraId="008465C1" w14:textId="480BC71A" w:rsidR="00113373" w:rsidRDefault="00113373" w:rsidP="00113373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06E20472" w14:textId="77777777" w:rsidR="00113373" w:rsidRDefault="00113373" w:rsidP="00113373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2A2F4DB5" w14:textId="73C4F271" w:rsidR="00113373" w:rsidRDefault="00113373" w:rsidP="00113373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6595C326" w14:textId="415A4965" w:rsidR="00113373" w:rsidRDefault="00113373" w:rsidP="00113373">
      <w:pPr>
        <w:ind w:left="360"/>
        <w:rPr>
          <w:rFonts w:ascii="Helvetica Neue" w:hAnsi="Helvetica Neue"/>
          <w:i/>
          <w:iCs/>
          <w:color w:val="000000" w:themeColor="text1"/>
          <w:sz w:val="18"/>
          <w:szCs w:val="18"/>
        </w:rPr>
      </w:pPr>
      <w:r w:rsidRPr="00113373">
        <w:rPr>
          <w:rFonts w:ascii="Helvetica Neue" w:hAnsi="Helvetica Neue"/>
          <w:i/>
          <w:iCs/>
          <w:color w:val="000000" w:themeColor="text1"/>
          <w:sz w:val="18"/>
          <w:szCs w:val="18"/>
        </w:rPr>
        <w:t>“So many of our technological advances have targeted diminishing the limits of the one-place boundary on humankind.” Jen Wilkin, None Like Him, p98</w:t>
      </w:r>
    </w:p>
    <w:p w14:paraId="3FBE77DD" w14:textId="090940C4" w:rsidR="00113373" w:rsidRDefault="00113373" w:rsidP="00113373">
      <w:pPr>
        <w:ind w:left="360"/>
        <w:rPr>
          <w:rFonts w:ascii="Helvetica Neue" w:hAnsi="Helvetica Neue"/>
          <w:i/>
          <w:iCs/>
          <w:color w:val="000000" w:themeColor="text1"/>
          <w:sz w:val="18"/>
          <w:szCs w:val="18"/>
        </w:rPr>
      </w:pPr>
    </w:p>
    <w:p w14:paraId="43064CC2" w14:textId="63BB9919" w:rsidR="00113373" w:rsidRDefault="00113373" w:rsidP="00113373">
      <w:pPr>
        <w:ind w:left="360"/>
        <w:rPr>
          <w:rFonts w:ascii="Helvetica Neue" w:hAnsi="Helvetica Neue"/>
          <w:i/>
          <w:iCs/>
          <w:color w:val="000000" w:themeColor="text1"/>
          <w:sz w:val="18"/>
          <w:szCs w:val="18"/>
        </w:rPr>
      </w:pPr>
    </w:p>
    <w:p w14:paraId="2EED4021" w14:textId="3459061A" w:rsidR="00113373" w:rsidRPr="00113373" w:rsidRDefault="00113373" w:rsidP="00113373">
      <w:pPr>
        <w:ind w:left="360"/>
        <w:rPr>
          <w:rFonts w:ascii="Helvetica Neue" w:hAnsi="Helvetica Neue"/>
          <w:i/>
          <w:iCs/>
          <w:color w:val="000000" w:themeColor="text1"/>
          <w:sz w:val="18"/>
          <w:szCs w:val="18"/>
        </w:rPr>
      </w:pPr>
      <w:r w:rsidRPr="00113373">
        <w:rPr>
          <w:rFonts w:ascii="Helvetica Neue" w:hAnsi="Helvetica Neue"/>
          <w:i/>
          <w:iCs/>
          <w:color w:val="000000" w:themeColor="text1"/>
          <w:sz w:val="18"/>
          <w:szCs w:val="18"/>
        </w:rPr>
        <w:t xml:space="preserve">“When we reach for omnipresence ourselves, we guarantee that we will be fully present nowhere, spread thin, people of divided attentions, affections, efforts, and loyalties.” </w:t>
      </w:r>
      <w:r w:rsidR="00740651" w:rsidRPr="00113373">
        <w:rPr>
          <w:rFonts w:ascii="Helvetica Neue" w:hAnsi="Helvetica Neue"/>
          <w:i/>
          <w:iCs/>
          <w:color w:val="000000" w:themeColor="text1"/>
          <w:sz w:val="18"/>
          <w:szCs w:val="18"/>
        </w:rPr>
        <w:t>Jen Wilkin, None Like Him</w:t>
      </w:r>
      <w:r w:rsidR="00740651">
        <w:rPr>
          <w:rFonts w:ascii="Helvetica Neue" w:hAnsi="Helvetica Neue"/>
          <w:i/>
          <w:iCs/>
          <w:color w:val="000000" w:themeColor="text1"/>
          <w:sz w:val="18"/>
          <w:szCs w:val="18"/>
        </w:rPr>
        <w:t xml:space="preserve">, </w:t>
      </w:r>
      <w:r>
        <w:rPr>
          <w:rFonts w:ascii="Helvetica Neue" w:hAnsi="Helvetica Neue"/>
          <w:i/>
          <w:iCs/>
          <w:color w:val="000000" w:themeColor="text1"/>
          <w:sz w:val="18"/>
          <w:szCs w:val="18"/>
        </w:rPr>
        <w:t>p</w:t>
      </w:r>
      <w:r w:rsidRPr="00113373">
        <w:rPr>
          <w:rFonts w:ascii="Helvetica Neue" w:hAnsi="Helvetica Neue"/>
          <w:i/>
          <w:iCs/>
          <w:color w:val="000000" w:themeColor="text1"/>
          <w:sz w:val="18"/>
          <w:szCs w:val="18"/>
        </w:rPr>
        <w:t>104</w:t>
      </w:r>
    </w:p>
    <w:p w14:paraId="5DEB02A0" w14:textId="77777777" w:rsidR="00113373" w:rsidRPr="00113373" w:rsidRDefault="00113373" w:rsidP="00113373">
      <w:pPr>
        <w:rPr>
          <w:rFonts w:ascii="Helvetica Neue" w:hAnsi="Helvetica Neue"/>
          <w:i/>
          <w:iCs/>
          <w:color w:val="000000" w:themeColor="text1"/>
          <w:sz w:val="20"/>
          <w:szCs w:val="20"/>
        </w:rPr>
      </w:pPr>
    </w:p>
    <w:p w14:paraId="6A24854B" w14:textId="77777777" w:rsidR="00113373" w:rsidRPr="00113373" w:rsidRDefault="00113373" w:rsidP="00113373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4B62C557" w14:textId="77777777" w:rsidR="00113373" w:rsidRPr="00113373" w:rsidRDefault="00113373" w:rsidP="00113373">
      <w:pPr>
        <w:rPr>
          <w:rFonts w:ascii="Helvetica Neue" w:hAnsi="Helvetica Neue"/>
          <w:i/>
          <w:iCs/>
          <w:color w:val="000000" w:themeColor="text1"/>
          <w:sz w:val="18"/>
          <w:szCs w:val="18"/>
        </w:rPr>
      </w:pPr>
    </w:p>
    <w:p w14:paraId="72078824" w14:textId="77777777" w:rsidR="00113373" w:rsidRDefault="00113373" w:rsidP="00825BB8">
      <w:pPr>
        <w:rPr>
          <w:rFonts w:ascii="Helvetica Neue" w:hAnsi="Helvetica Neue"/>
          <w:color w:val="000000" w:themeColor="text1"/>
          <w:sz w:val="18"/>
          <w:szCs w:val="18"/>
        </w:rPr>
      </w:pPr>
    </w:p>
    <w:p w14:paraId="3451790F" w14:textId="7D7681EA" w:rsidR="00A779BA" w:rsidRDefault="00113373" w:rsidP="0011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color w:val="000000" w:themeColor="text1"/>
        </w:rPr>
      </w:pPr>
      <w:r>
        <w:rPr>
          <w:rFonts w:ascii="Helvetica Neue" w:hAnsi="Helvetica Neue"/>
          <w:b/>
          <w:color w:val="000000" w:themeColor="text1"/>
        </w:rPr>
        <w:t>Reflection questions</w:t>
      </w:r>
    </w:p>
    <w:p w14:paraId="4662DA5B" w14:textId="595FA1B6" w:rsidR="00113373" w:rsidRPr="00113373" w:rsidRDefault="00113373" w:rsidP="0011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7C0730E0" w14:textId="4CA5AC20" w:rsidR="00113373" w:rsidRDefault="00113373" w:rsidP="0011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113373">
        <w:rPr>
          <w:rFonts w:ascii="Helvetica Neue" w:hAnsi="Helvetica Neue"/>
          <w:bCs/>
          <w:color w:val="000000" w:themeColor="text1"/>
          <w:sz w:val="20"/>
          <w:szCs w:val="20"/>
        </w:rPr>
        <w:t>1. Are there any times or places that you live as a ’practical atheist’, forgetting that God is all-present</w:t>
      </w:r>
      <w:r>
        <w:rPr>
          <w:rFonts w:ascii="Helvetica Neue" w:hAnsi="Helvetica Neue"/>
          <w:bCs/>
          <w:color w:val="000000" w:themeColor="text1"/>
          <w:sz w:val="20"/>
          <w:szCs w:val="20"/>
        </w:rPr>
        <w:t xml:space="preserve"> in that moment</w:t>
      </w:r>
      <w:r w:rsidRPr="00113373">
        <w:rPr>
          <w:rFonts w:ascii="Helvetica Neue" w:hAnsi="Helvetica Neue"/>
          <w:bCs/>
          <w:color w:val="000000" w:themeColor="text1"/>
          <w:sz w:val="20"/>
          <w:szCs w:val="20"/>
        </w:rPr>
        <w:t>?</w:t>
      </w:r>
    </w:p>
    <w:p w14:paraId="5FCB2793" w14:textId="0FBA0B6C" w:rsidR="00113373" w:rsidRDefault="00113373" w:rsidP="0011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6F54D99E" w14:textId="252D62C2" w:rsidR="00113373" w:rsidRDefault="00113373" w:rsidP="0011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593276BB" w14:textId="60449756" w:rsidR="00113373" w:rsidRDefault="00113373" w:rsidP="0011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426EA1E6" w14:textId="77777777" w:rsidR="00113373" w:rsidRPr="00113373" w:rsidRDefault="00113373" w:rsidP="0011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44CB95FD" w14:textId="0001BE00" w:rsidR="00113373" w:rsidRDefault="00113373" w:rsidP="0011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113373">
        <w:rPr>
          <w:rFonts w:ascii="Helvetica Neue" w:hAnsi="Helvetica Neue"/>
          <w:bCs/>
          <w:color w:val="000000" w:themeColor="text1"/>
          <w:sz w:val="20"/>
          <w:szCs w:val="20"/>
        </w:rPr>
        <w:t xml:space="preserve">2. When are you tempted to push beyond your God-given limits? Are there any ways you would like to change your thinking or habits </w:t>
      </w:r>
      <w:proofErr w:type="gramStart"/>
      <w:r w:rsidRPr="00113373">
        <w:rPr>
          <w:rFonts w:ascii="Helvetica Neue" w:hAnsi="Helvetica Neue"/>
          <w:bCs/>
          <w:color w:val="000000" w:themeColor="text1"/>
          <w:sz w:val="20"/>
          <w:szCs w:val="20"/>
        </w:rPr>
        <w:t>in light of</w:t>
      </w:r>
      <w:proofErr w:type="gramEnd"/>
      <w:r w:rsidRPr="00113373">
        <w:rPr>
          <w:rFonts w:ascii="Helvetica Neue" w:hAnsi="Helvetica Neue"/>
          <w:bCs/>
          <w:color w:val="000000" w:themeColor="text1"/>
          <w:sz w:val="20"/>
          <w:szCs w:val="20"/>
        </w:rPr>
        <w:t xml:space="preserve"> tonight’s teaching?</w:t>
      </w:r>
    </w:p>
    <w:p w14:paraId="5DE2C636" w14:textId="5FDAF902" w:rsidR="00113373" w:rsidRDefault="00113373" w:rsidP="0011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6E8F9EEF" w14:textId="7B79E1FF" w:rsidR="00113373" w:rsidRDefault="00113373" w:rsidP="0011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0DDFDD97" w14:textId="77777777" w:rsidR="00113373" w:rsidRDefault="00113373" w:rsidP="0011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72FF5BE0" w14:textId="77777777" w:rsidR="00113373" w:rsidRPr="00113373" w:rsidRDefault="00113373" w:rsidP="0011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415BE01B" w14:textId="77777777" w:rsidR="00DD4DB1" w:rsidRDefault="00DD4DB1" w:rsidP="000F24ED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3AC4454C" w14:textId="799C99A2" w:rsidR="00DC1C9B" w:rsidRDefault="00DC1C9B" w:rsidP="00DD4DB1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07BEC368" w14:textId="3C5B2175" w:rsidR="00113373" w:rsidRDefault="00113373" w:rsidP="00DD4DB1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0F1F5395" w14:textId="3FD638F2" w:rsidR="00113373" w:rsidRDefault="00113373" w:rsidP="00DD4DB1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18537023" w14:textId="5401A87C" w:rsidR="00113373" w:rsidRDefault="00113373" w:rsidP="00DD4DB1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5EA9789C" w14:textId="2684D12A" w:rsidR="00113373" w:rsidRDefault="00113373" w:rsidP="00DD4DB1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51C4636E" w14:textId="76275078" w:rsidR="00113373" w:rsidRDefault="00113373" w:rsidP="00DD4DB1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5D46FFCE" w14:textId="07D0778D" w:rsidR="00113373" w:rsidRDefault="00113373" w:rsidP="00DD4DB1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63871D69" w14:textId="51802008" w:rsidR="00113373" w:rsidRDefault="00113373" w:rsidP="00DD4DB1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3B59B969" w14:textId="7C2AB733" w:rsidR="00113373" w:rsidRDefault="00113373" w:rsidP="00DD4DB1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0DC3195D" w14:textId="10B0C5C0" w:rsidR="00113373" w:rsidRDefault="00113373" w:rsidP="00DD4DB1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689F1CBB" w14:textId="37347819" w:rsidR="00113373" w:rsidRDefault="00113373" w:rsidP="00DD4DB1">
      <w:pPr>
        <w:rPr>
          <w:rFonts w:ascii="Helvetica Neue" w:hAnsi="Helvetica Neue"/>
          <w:b/>
          <w:color w:val="000000" w:themeColor="text1"/>
        </w:rPr>
      </w:pPr>
      <w:r w:rsidRPr="00113373">
        <w:rPr>
          <w:rFonts w:ascii="Helvetica Neue" w:hAnsi="Helvetica Neue"/>
          <w:b/>
          <w:color w:val="000000" w:themeColor="text1"/>
        </w:rPr>
        <w:t xml:space="preserve">Recommended </w:t>
      </w:r>
      <w:r w:rsidR="001C54C6">
        <w:rPr>
          <w:rFonts w:ascii="Helvetica Neue" w:hAnsi="Helvetica Neue"/>
          <w:b/>
          <w:color w:val="000000" w:themeColor="text1"/>
        </w:rPr>
        <w:t>Resources</w:t>
      </w:r>
    </w:p>
    <w:p w14:paraId="1343DEFE" w14:textId="2DCE8121" w:rsidR="00113373" w:rsidRDefault="00113373" w:rsidP="00DD4DB1">
      <w:pPr>
        <w:rPr>
          <w:rFonts w:ascii="Helvetica Neue" w:hAnsi="Helvetica Neue"/>
          <w:b/>
          <w:color w:val="000000" w:themeColor="text1"/>
        </w:rPr>
      </w:pPr>
    </w:p>
    <w:p w14:paraId="663C9412" w14:textId="741B1088" w:rsidR="00113373" w:rsidRDefault="00113373" w:rsidP="00113373">
      <w:pPr>
        <w:pStyle w:val="ListParagraph"/>
        <w:numPr>
          <w:ilvl w:val="0"/>
          <w:numId w:val="37"/>
        </w:numPr>
        <w:rPr>
          <w:rFonts w:ascii="Helvetica Neue" w:hAnsi="Helvetica Neue"/>
          <w:bCs/>
          <w:color w:val="000000" w:themeColor="text1"/>
          <w:sz w:val="20"/>
          <w:szCs w:val="20"/>
        </w:rPr>
      </w:pPr>
      <w: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 xml:space="preserve">None Like Him, </w:t>
      </w:r>
      <w:r>
        <w:rPr>
          <w:rFonts w:ascii="Helvetica Neue" w:hAnsi="Helvetica Neue"/>
          <w:bCs/>
          <w:color w:val="000000" w:themeColor="text1"/>
          <w:sz w:val="20"/>
          <w:szCs w:val="20"/>
        </w:rPr>
        <w:t>Jen Wilkin</w:t>
      </w:r>
      <w:r w:rsidR="001C54C6">
        <w:rPr>
          <w:rFonts w:ascii="Helvetica Neue" w:hAnsi="Helvetica Neue"/>
          <w:bCs/>
          <w:color w:val="000000" w:themeColor="text1"/>
          <w:sz w:val="20"/>
          <w:szCs w:val="20"/>
        </w:rPr>
        <w:t xml:space="preserve"> (Crossway Books)</w:t>
      </w:r>
    </w:p>
    <w:p w14:paraId="6A8347C5" w14:textId="4D839F2F" w:rsidR="00113373" w:rsidRDefault="00113373" w:rsidP="00113373">
      <w:pPr>
        <w:pStyle w:val="ListParagraph"/>
        <w:numPr>
          <w:ilvl w:val="0"/>
          <w:numId w:val="37"/>
        </w:numPr>
        <w:rPr>
          <w:rFonts w:ascii="Helvetica Neue" w:hAnsi="Helvetica Neue"/>
          <w:bCs/>
          <w:color w:val="000000" w:themeColor="text1"/>
          <w:sz w:val="20"/>
          <w:szCs w:val="20"/>
        </w:rPr>
      </w:pPr>
      <w: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 xml:space="preserve">12 Ways Your Phone is Changing Your, </w:t>
      </w:r>
      <w:r>
        <w:rPr>
          <w:rFonts w:ascii="Helvetica Neue" w:hAnsi="Helvetica Neue"/>
          <w:bCs/>
          <w:color w:val="000000" w:themeColor="text1"/>
          <w:sz w:val="20"/>
          <w:szCs w:val="20"/>
        </w:rPr>
        <w:t>Tony Reinke</w:t>
      </w:r>
      <w:r w:rsidR="001C54C6">
        <w:rPr>
          <w:rFonts w:ascii="Helvetica Neue" w:hAnsi="Helvetica Neue"/>
          <w:bCs/>
          <w:color w:val="000000" w:themeColor="text1"/>
          <w:sz w:val="20"/>
          <w:szCs w:val="20"/>
        </w:rPr>
        <w:t xml:space="preserve"> (Crossway Books)</w:t>
      </w:r>
    </w:p>
    <w:p w14:paraId="2500E261" w14:textId="72F01EEF" w:rsidR="008E64FA" w:rsidRDefault="001C54C6" w:rsidP="008E64FA">
      <w:pPr>
        <w:pStyle w:val="ListParagraph"/>
        <w:numPr>
          <w:ilvl w:val="0"/>
          <w:numId w:val="37"/>
        </w:numPr>
        <w:rPr>
          <w:rFonts w:ascii="Helvetica Neue" w:hAnsi="Helvetica Neue"/>
          <w:bCs/>
          <w:color w:val="000000" w:themeColor="text1"/>
          <w:sz w:val="20"/>
          <w:szCs w:val="20"/>
        </w:rPr>
      </w:pPr>
      <w: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 xml:space="preserve">12 Things God Can’t Do, </w:t>
      </w:r>
      <w:r>
        <w:rPr>
          <w:rFonts w:ascii="Helvetica Neue" w:hAnsi="Helvetica Neue"/>
          <w:bCs/>
          <w:color w:val="000000" w:themeColor="text1"/>
          <w:sz w:val="20"/>
          <w:szCs w:val="20"/>
        </w:rPr>
        <w:t>Nick Tucker (The Good Book Company)</w:t>
      </w:r>
    </w:p>
    <w:p w14:paraId="00DFBE73" w14:textId="6DEA8DA8" w:rsidR="001C54C6" w:rsidRPr="00113373" w:rsidRDefault="001C54C6" w:rsidP="008E64FA">
      <w:pPr>
        <w:pStyle w:val="ListParagraph"/>
        <w:numPr>
          <w:ilvl w:val="0"/>
          <w:numId w:val="37"/>
        </w:numPr>
        <w:rPr>
          <w:rFonts w:ascii="Helvetica Neue" w:hAnsi="Helvetica Neue"/>
          <w:bCs/>
          <w:color w:val="000000" w:themeColor="text1"/>
          <w:sz w:val="20"/>
          <w:szCs w:val="20"/>
        </w:rPr>
      </w:pPr>
      <w: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 xml:space="preserve">Student Weekender teaching on technology – ask Joe for the </w:t>
      </w:r>
      <w:proofErr w:type="gramStart"/>
      <w: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>link</w:t>
      </w:r>
      <w:proofErr w:type="gramEnd"/>
    </w:p>
    <w:sectPr w:rsidR="001C54C6" w:rsidRPr="00113373" w:rsidSect="00A779BA">
      <w:footerReference w:type="default" r:id="rId10"/>
      <w:pgSz w:w="11900" w:h="16840"/>
      <w:pgMar w:top="810" w:right="1800" w:bottom="1188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0E95" w14:textId="77777777" w:rsidR="008E3A68" w:rsidRDefault="008E3A68" w:rsidP="0032323A">
      <w:r>
        <w:separator/>
      </w:r>
    </w:p>
  </w:endnote>
  <w:endnote w:type="continuationSeparator" w:id="0">
    <w:p w14:paraId="16C8C7CB" w14:textId="77777777" w:rsidR="008E3A68" w:rsidRDefault="008E3A68" w:rsidP="0032323A">
      <w:r>
        <w:continuationSeparator/>
      </w:r>
    </w:p>
  </w:endnote>
  <w:endnote w:type="continuationNotice" w:id="1">
    <w:p w14:paraId="7816DC4E" w14:textId="77777777" w:rsidR="008E3A68" w:rsidRDefault="008E3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1ABC" w14:textId="738D140C" w:rsidR="00B51556" w:rsidRPr="003A7694" w:rsidRDefault="003B564A" w:rsidP="003A7694">
    <w:pPr>
      <w:pStyle w:val="Footer"/>
      <w:tabs>
        <w:tab w:val="left" w:pos="400"/>
        <w:tab w:val="right" w:pos="8300"/>
      </w:tabs>
      <w:rPr>
        <w:rFonts w:ascii="Helvetica Neue" w:hAnsi="Helvetica Neue"/>
        <w:sz w:val="18"/>
        <w:szCs w:val="18"/>
      </w:rPr>
    </w:pPr>
    <w:r w:rsidRPr="003A7694">
      <w:rPr>
        <w:rFonts w:ascii="Helvetica Neue" w:hAnsi="Helvetica Neue"/>
        <w:b/>
        <w:bCs/>
        <w:i/>
        <w:noProof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 wp14:anchorId="1024BCA8" wp14:editId="330A6784">
          <wp:simplePos x="0" y="0"/>
          <wp:positionH relativeFrom="column">
            <wp:posOffset>-521970</wp:posOffset>
          </wp:positionH>
          <wp:positionV relativeFrom="paragraph">
            <wp:posOffset>-217805</wp:posOffset>
          </wp:positionV>
          <wp:extent cx="480060" cy="549275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2DD">
      <w:rPr>
        <w:rStyle w:val="PageNumber"/>
        <w:rFonts w:ascii="Helvetica Neue" w:hAnsi="Helvetica Neue"/>
        <w:color w:val="262626" w:themeColor="text1" w:themeTint="D9"/>
        <w:sz w:val="18"/>
        <w:szCs w:val="18"/>
      </w:rPr>
      <w:t xml:space="preserve">God Without Limits Talk </w:t>
    </w:r>
    <w:r w:rsidR="00113373">
      <w:rPr>
        <w:rStyle w:val="PageNumber"/>
        <w:rFonts w:ascii="Helvetica Neue" w:hAnsi="Helvetica Neue"/>
        <w:color w:val="262626" w:themeColor="text1" w:themeTint="D9"/>
        <w:sz w:val="18"/>
        <w:szCs w:val="18"/>
      </w:rPr>
      <w:t>6</w:t>
    </w:r>
    <w:r w:rsidR="00A779BA">
      <w:rPr>
        <w:rStyle w:val="PageNumber"/>
        <w:rFonts w:ascii="Helvetica Neue" w:hAnsi="Helvetica Neue"/>
        <w:color w:val="262626" w:themeColor="text1" w:themeTint="D9"/>
        <w:sz w:val="18"/>
        <w:szCs w:val="18"/>
      </w:rPr>
      <w:t xml:space="preserve">: </w:t>
    </w:r>
    <w:r w:rsidR="00113373">
      <w:rPr>
        <w:rStyle w:val="PageNumber"/>
        <w:rFonts w:ascii="Helvetica Neue" w:hAnsi="Helvetica Neue"/>
        <w:color w:val="262626" w:themeColor="text1" w:themeTint="D9"/>
        <w:sz w:val="18"/>
        <w:szCs w:val="18"/>
      </w:rPr>
      <w:t>Omnipresent</w:t>
    </w:r>
    <w:r w:rsidR="00B51556" w:rsidRPr="003A7694">
      <w:rPr>
        <w:rStyle w:val="PageNumber"/>
        <w:rFonts w:ascii="Helvetica Neue" w:hAnsi="Helvetica Neue"/>
        <w:sz w:val="18"/>
        <w:szCs w:val="18"/>
      </w:rPr>
      <w:tab/>
    </w:r>
    <w:r w:rsidR="00B51556" w:rsidRPr="003A7694">
      <w:rPr>
        <w:rStyle w:val="PageNumber"/>
        <w:rFonts w:ascii="Helvetica Neue" w:hAnsi="Helvetica Neue"/>
        <w:sz w:val="18"/>
        <w:szCs w:val="18"/>
      </w:rPr>
      <w:fldChar w:fldCharType="begin"/>
    </w:r>
    <w:r w:rsidR="00B51556" w:rsidRPr="003A7694">
      <w:rPr>
        <w:rStyle w:val="PageNumber"/>
        <w:rFonts w:ascii="Helvetica Neue" w:hAnsi="Helvetica Neue"/>
        <w:sz w:val="18"/>
        <w:szCs w:val="18"/>
      </w:rPr>
      <w:instrText xml:space="preserve"> PAGE </w:instrText>
    </w:r>
    <w:r w:rsidR="00B51556" w:rsidRPr="003A7694">
      <w:rPr>
        <w:rStyle w:val="PageNumber"/>
        <w:rFonts w:ascii="Helvetica Neue" w:hAnsi="Helvetica Neue"/>
        <w:sz w:val="18"/>
        <w:szCs w:val="18"/>
      </w:rPr>
      <w:fldChar w:fldCharType="separate"/>
    </w:r>
    <w:r w:rsidR="008768EE">
      <w:rPr>
        <w:rStyle w:val="PageNumber"/>
        <w:rFonts w:ascii="Helvetica Neue" w:hAnsi="Helvetica Neue"/>
        <w:noProof/>
        <w:sz w:val="18"/>
        <w:szCs w:val="18"/>
      </w:rPr>
      <w:t>1</w:t>
    </w:r>
    <w:r w:rsidR="00B51556" w:rsidRPr="003A7694">
      <w:rPr>
        <w:rStyle w:val="PageNumber"/>
        <w:rFonts w:ascii="Helvetica Neue" w:hAnsi="Helvetica Neu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F8F8" w14:textId="77777777" w:rsidR="008E3A68" w:rsidRDefault="008E3A68" w:rsidP="0032323A">
      <w:r>
        <w:separator/>
      </w:r>
    </w:p>
  </w:footnote>
  <w:footnote w:type="continuationSeparator" w:id="0">
    <w:p w14:paraId="05DD4715" w14:textId="77777777" w:rsidR="008E3A68" w:rsidRDefault="008E3A68" w:rsidP="0032323A">
      <w:r>
        <w:continuationSeparator/>
      </w:r>
    </w:p>
  </w:footnote>
  <w:footnote w:type="continuationNotice" w:id="1">
    <w:p w14:paraId="39C641C7" w14:textId="77777777" w:rsidR="008E3A68" w:rsidRDefault="008E3A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7F4AEF"/>
    <w:multiLevelType w:val="hybridMultilevel"/>
    <w:tmpl w:val="A19A2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73B7"/>
    <w:multiLevelType w:val="hybridMultilevel"/>
    <w:tmpl w:val="36828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638CF"/>
    <w:multiLevelType w:val="hybridMultilevel"/>
    <w:tmpl w:val="CC9046CA"/>
    <w:lvl w:ilvl="0" w:tplc="4F7260D8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737F"/>
    <w:multiLevelType w:val="hybridMultilevel"/>
    <w:tmpl w:val="C2EEDBA6"/>
    <w:lvl w:ilvl="0" w:tplc="1B1A182A">
      <w:start w:val="1"/>
      <w:numFmt w:val="lowerRoman"/>
      <w:lvlText w:val="%1."/>
      <w:lvlJc w:val="right"/>
      <w:pPr>
        <w:ind w:left="72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E231A"/>
    <w:multiLevelType w:val="hybridMultilevel"/>
    <w:tmpl w:val="5FD039CA"/>
    <w:lvl w:ilvl="0" w:tplc="D0167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60F"/>
    <w:multiLevelType w:val="hybridMultilevel"/>
    <w:tmpl w:val="6E9C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1147E"/>
    <w:multiLevelType w:val="hybridMultilevel"/>
    <w:tmpl w:val="2F4858CE"/>
    <w:lvl w:ilvl="0" w:tplc="7310C99A">
      <w:start w:val="1"/>
      <w:numFmt w:val="lowerRoman"/>
      <w:lvlText w:val="%1."/>
      <w:lvlJc w:val="right"/>
      <w:pPr>
        <w:ind w:left="1080" w:hanging="360"/>
      </w:pPr>
      <w:rPr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B788C"/>
    <w:multiLevelType w:val="hybridMultilevel"/>
    <w:tmpl w:val="E662E6D2"/>
    <w:lvl w:ilvl="0" w:tplc="AD88D276">
      <w:start w:val="1"/>
      <w:numFmt w:val="lowerRoman"/>
      <w:lvlText w:val="%1."/>
      <w:lvlJc w:val="right"/>
      <w:pPr>
        <w:ind w:left="72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C010F"/>
    <w:multiLevelType w:val="hybridMultilevel"/>
    <w:tmpl w:val="49C21632"/>
    <w:lvl w:ilvl="0" w:tplc="04090017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25637020"/>
    <w:multiLevelType w:val="hybridMultilevel"/>
    <w:tmpl w:val="32EE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13B44"/>
    <w:multiLevelType w:val="hybridMultilevel"/>
    <w:tmpl w:val="D702FC84"/>
    <w:lvl w:ilvl="0" w:tplc="7ABE6966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52311"/>
    <w:multiLevelType w:val="hybridMultilevel"/>
    <w:tmpl w:val="80F26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82D70"/>
    <w:multiLevelType w:val="hybridMultilevel"/>
    <w:tmpl w:val="9C72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57D6A"/>
    <w:multiLevelType w:val="hybridMultilevel"/>
    <w:tmpl w:val="619C32FE"/>
    <w:lvl w:ilvl="0" w:tplc="E3D04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05980"/>
    <w:multiLevelType w:val="hybridMultilevel"/>
    <w:tmpl w:val="4250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5B15"/>
    <w:multiLevelType w:val="hybridMultilevel"/>
    <w:tmpl w:val="123A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3286C"/>
    <w:multiLevelType w:val="hybridMultilevel"/>
    <w:tmpl w:val="07E8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6267E"/>
    <w:multiLevelType w:val="hybridMultilevel"/>
    <w:tmpl w:val="C51A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9739E"/>
    <w:multiLevelType w:val="hybridMultilevel"/>
    <w:tmpl w:val="ECE81328"/>
    <w:lvl w:ilvl="0" w:tplc="74F08DDE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6373F6"/>
    <w:multiLevelType w:val="hybridMultilevel"/>
    <w:tmpl w:val="F1E6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34245"/>
    <w:multiLevelType w:val="hybridMultilevel"/>
    <w:tmpl w:val="0592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62D51"/>
    <w:multiLevelType w:val="hybridMultilevel"/>
    <w:tmpl w:val="B952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83345"/>
    <w:multiLevelType w:val="hybridMultilevel"/>
    <w:tmpl w:val="417A565E"/>
    <w:lvl w:ilvl="0" w:tplc="FFFFFFFF">
      <w:start w:val="1"/>
      <w:numFmt w:val="lowerRoman"/>
      <w:lvlText w:val="%1."/>
      <w:lvlJc w:val="right"/>
      <w:pPr>
        <w:ind w:left="720" w:hanging="360"/>
      </w:pPr>
      <w:rPr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76EF8"/>
    <w:multiLevelType w:val="hybridMultilevel"/>
    <w:tmpl w:val="47FAA4E4"/>
    <w:lvl w:ilvl="0" w:tplc="7310C99A">
      <w:start w:val="1"/>
      <w:numFmt w:val="lowerRoman"/>
      <w:lvlText w:val="%1."/>
      <w:lvlJc w:val="right"/>
      <w:pPr>
        <w:ind w:left="108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A1685"/>
    <w:multiLevelType w:val="hybridMultilevel"/>
    <w:tmpl w:val="C2B0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A1488"/>
    <w:multiLevelType w:val="hybridMultilevel"/>
    <w:tmpl w:val="2758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6493B"/>
    <w:multiLevelType w:val="hybridMultilevel"/>
    <w:tmpl w:val="9E6622F8"/>
    <w:lvl w:ilvl="0" w:tplc="829C4180">
      <w:start w:val="1"/>
      <w:numFmt w:val="lowerRoman"/>
      <w:lvlText w:val="%1."/>
      <w:lvlJc w:val="right"/>
      <w:pPr>
        <w:ind w:left="72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6311A"/>
    <w:multiLevelType w:val="hybridMultilevel"/>
    <w:tmpl w:val="17EA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C57A6"/>
    <w:multiLevelType w:val="hybridMultilevel"/>
    <w:tmpl w:val="3384CE1A"/>
    <w:lvl w:ilvl="0" w:tplc="599C1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617607"/>
    <w:multiLevelType w:val="hybridMultilevel"/>
    <w:tmpl w:val="11C27B28"/>
    <w:lvl w:ilvl="0" w:tplc="62886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A62FCE"/>
    <w:multiLevelType w:val="hybridMultilevel"/>
    <w:tmpl w:val="79BEE7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C271C"/>
    <w:multiLevelType w:val="hybridMultilevel"/>
    <w:tmpl w:val="23D654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92736"/>
    <w:multiLevelType w:val="hybridMultilevel"/>
    <w:tmpl w:val="DBEC93E8"/>
    <w:lvl w:ilvl="0" w:tplc="67C8B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57BFF"/>
    <w:multiLevelType w:val="hybridMultilevel"/>
    <w:tmpl w:val="5E02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13862"/>
    <w:multiLevelType w:val="hybridMultilevel"/>
    <w:tmpl w:val="914E0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020881">
    <w:abstractNumId w:val="14"/>
  </w:num>
  <w:num w:numId="2" w16cid:durableId="1043478714">
    <w:abstractNumId w:val="23"/>
  </w:num>
  <w:num w:numId="3" w16cid:durableId="450589352">
    <w:abstractNumId w:val="18"/>
  </w:num>
  <w:num w:numId="4" w16cid:durableId="15234346">
    <w:abstractNumId w:val="10"/>
  </w:num>
  <w:num w:numId="5" w16cid:durableId="27148577">
    <w:abstractNumId w:val="22"/>
  </w:num>
  <w:num w:numId="6" w16cid:durableId="2111849331">
    <w:abstractNumId w:val="26"/>
  </w:num>
  <w:num w:numId="7" w16cid:durableId="1198351134">
    <w:abstractNumId w:val="16"/>
  </w:num>
  <w:num w:numId="8" w16cid:durableId="1505627056">
    <w:abstractNumId w:val="6"/>
  </w:num>
  <w:num w:numId="9" w16cid:durableId="722944246">
    <w:abstractNumId w:val="17"/>
  </w:num>
  <w:num w:numId="10" w16cid:durableId="963123117">
    <w:abstractNumId w:val="29"/>
  </w:num>
  <w:num w:numId="11" w16cid:durableId="123623182">
    <w:abstractNumId w:val="2"/>
  </w:num>
  <w:num w:numId="12" w16cid:durableId="1011491004">
    <w:abstractNumId w:val="13"/>
  </w:num>
  <w:num w:numId="13" w16cid:durableId="1211965170">
    <w:abstractNumId w:val="27"/>
  </w:num>
  <w:num w:numId="14" w16cid:durableId="426198522">
    <w:abstractNumId w:val="11"/>
  </w:num>
  <w:num w:numId="15" w16cid:durableId="1512527888">
    <w:abstractNumId w:val="4"/>
  </w:num>
  <w:num w:numId="16" w16cid:durableId="1955673013">
    <w:abstractNumId w:val="0"/>
  </w:num>
  <w:num w:numId="17" w16cid:durableId="62290338">
    <w:abstractNumId w:val="1"/>
  </w:num>
  <w:num w:numId="18" w16cid:durableId="1272710651">
    <w:abstractNumId w:val="30"/>
  </w:num>
  <w:num w:numId="19" w16cid:durableId="75978538">
    <w:abstractNumId w:val="21"/>
  </w:num>
  <w:num w:numId="20" w16cid:durableId="1799449339">
    <w:abstractNumId w:val="35"/>
  </w:num>
  <w:num w:numId="21" w16cid:durableId="786706377">
    <w:abstractNumId w:val="34"/>
  </w:num>
  <w:num w:numId="22" w16cid:durableId="671376840">
    <w:abstractNumId w:val="7"/>
  </w:num>
  <w:num w:numId="23" w16cid:durableId="1859275738">
    <w:abstractNumId w:val="31"/>
  </w:num>
  <w:num w:numId="24" w16cid:durableId="1898861426">
    <w:abstractNumId w:val="15"/>
  </w:num>
  <w:num w:numId="25" w16cid:durableId="389503115">
    <w:abstractNumId w:val="5"/>
  </w:num>
  <w:num w:numId="26" w16cid:durableId="2112702279">
    <w:abstractNumId w:val="12"/>
  </w:num>
  <w:num w:numId="27" w16cid:durableId="597368482">
    <w:abstractNumId w:val="32"/>
  </w:num>
  <w:num w:numId="28" w16cid:durableId="1838424539">
    <w:abstractNumId w:val="3"/>
  </w:num>
  <w:num w:numId="29" w16cid:durableId="1962303870">
    <w:abstractNumId w:val="36"/>
  </w:num>
  <w:num w:numId="30" w16cid:durableId="1744643040">
    <w:abstractNumId w:val="8"/>
  </w:num>
  <w:num w:numId="31" w16cid:durableId="1454906357">
    <w:abstractNumId w:val="25"/>
  </w:num>
  <w:num w:numId="32" w16cid:durableId="1041174396">
    <w:abstractNumId w:val="20"/>
  </w:num>
  <w:num w:numId="33" w16cid:durableId="1089960991">
    <w:abstractNumId w:val="33"/>
  </w:num>
  <w:num w:numId="34" w16cid:durableId="1629554250">
    <w:abstractNumId w:val="28"/>
  </w:num>
  <w:num w:numId="35" w16cid:durableId="196629546">
    <w:abstractNumId w:val="24"/>
  </w:num>
  <w:num w:numId="36" w16cid:durableId="2063287397">
    <w:abstractNumId w:val="9"/>
  </w:num>
  <w:num w:numId="37" w16cid:durableId="20487489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84"/>
    <w:rsid w:val="000048BE"/>
    <w:rsid w:val="00012D3F"/>
    <w:rsid w:val="00012ECB"/>
    <w:rsid w:val="0001351F"/>
    <w:rsid w:val="000431DF"/>
    <w:rsid w:val="00056739"/>
    <w:rsid w:val="00057C06"/>
    <w:rsid w:val="00080F3A"/>
    <w:rsid w:val="0008650F"/>
    <w:rsid w:val="000A5870"/>
    <w:rsid w:val="000B197F"/>
    <w:rsid w:val="000D2DDB"/>
    <w:rsid w:val="000F24ED"/>
    <w:rsid w:val="000F3365"/>
    <w:rsid w:val="000F48FF"/>
    <w:rsid w:val="00113373"/>
    <w:rsid w:val="00116ECB"/>
    <w:rsid w:val="0013173C"/>
    <w:rsid w:val="00147A9D"/>
    <w:rsid w:val="00163F88"/>
    <w:rsid w:val="00167654"/>
    <w:rsid w:val="001677EC"/>
    <w:rsid w:val="001A1CCD"/>
    <w:rsid w:val="001A5E90"/>
    <w:rsid w:val="001C54C6"/>
    <w:rsid w:val="001E43F0"/>
    <w:rsid w:val="001E47B2"/>
    <w:rsid w:val="0025209D"/>
    <w:rsid w:val="00256659"/>
    <w:rsid w:val="002611E5"/>
    <w:rsid w:val="002675A4"/>
    <w:rsid w:val="00281098"/>
    <w:rsid w:val="002B1098"/>
    <w:rsid w:val="002B3530"/>
    <w:rsid w:val="002D7715"/>
    <w:rsid w:val="00301584"/>
    <w:rsid w:val="00310011"/>
    <w:rsid w:val="00322CFD"/>
    <w:rsid w:val="0032323A"/>
    <w:rsid w:val="00325FBE"/>
    <w:rsid w:val="00333B8D"/>
    <w:rsid w:val="00333BE2"/>
    <w:rsid w:val="003A3F56"/>
    <w:rsid w:val="003A4592"/>
    <w:rsid w:val="003A5714"/>
    <w:rsid w:val="003A7694"/>
    <w:rsid w:val="003B564A"/>
    <w:rsid w:val="003C3CB9"/>
    <w:rsid w:val="003E261B"/>
    <w:rsid w:val="003F12DD"/>
    <w:rsid w:val="004035DA"/>
    <w:rsid w:val="00404B1C"/>
    <w:rsid w:val="00417984"/>
    <w:rsid w:val="00434D8A"/>
    <w:rsid w:val="00463FD6"/>
    <w:rsid w:val="004E0CC3"/>
    <w:rsid w:val="004F7F6F"/>
    <w:rsid w:val="00506CFC"/>
    <w:rsid w:val="00507522"/>
    <w:rsid w:val="00516592"/>
    <w:rsid w:val="00546D3E"/>
    <w:rsid w:val="0056625E"/>
    <w:rsid w:val="00572449"/>
    <w:rsid w:val="00572B72"/>
    <w:rsid w:val="00575A7B"/>
    <w:rsid w:val="005C4741"/>
    <w:rsid w:val="005F510B"/>
    <w:rsid w:val="005F70FE"/>
    <w:rsid w:val="006128BD"/>
    <w:rsid w:val="006166CA"/>
    <w:rsid w:val="00625EE2"/>
    <w:rsid w:val="0065090D"/>
    <w:rsid w:val="00654B85"/>
    <w:rsid w:val="00685D98"/>
    <w:rsid w:val="00696EA7"/>
    <w:rsid w:val="006A417C"/>
    <w:rsid w:val="006A5F29"/>
    <w:rsid w:val="006B1FB6"/>
    <w:rsid w:val="006C1329"/>
    <w:rsid w:val="006C4509"/>
    <w:rsid w:val="006E2E00"/>
    <w:rsid w:val="00701130"/>
    <w:rsid w:val="00705B01"/>
    <w:rsid w:val="007226B2"/>
    <w:rsid w:val="00727E18"/>
    <w:rsid w:val="00740651"/>
    <w:rsid w:val="00750854"/>
    <w:rsid w:val="00754CDA"/>
    <w:rsid w:val="00762C20"/>
    <w:rsid w:val="0077443D"/>
    <w:rsid w:val="00780D99"/>
    <w:rsid w:val="00791F29"/>
    <w:rsid w:val="00793126"/>
    <w:rsid w:val="007C1A75"/>
    <w:rsid w:val="007D508D"/>
    <w:rsid w:val="007F75D9"/>
    <w:rsid w:val="00825BB8"/>
    <w:rsid w:val="008323B6"/>
    <w:rsid w:val="00835505"/>
    <w:rsid w:val="008365F2"/>
    <w:rsid w:val="0084175A"/>
    <w:rsid w:val="008768EE"/>
    <w:rsid w:val="00882383"/>
    <w:rsid w:val="00897E4A"/>
    <w:rsid w:val="008A35FB"/>
    <w:rsid w:val="008C3ABB"/>
    <w:rsid w:val="008C6AC1"/>
    <w:rsid w:val="008D0A38"/>
    <w:rsid w:val="008E3A68"/>
    <w:rsid w:val="008E64FA"/>
    <w:rsid w:val="008F60A7"/>
    <w:rsid w:val="009002A4"/>
    <w:rsid w:val="009055BE"/>
    <w:rsid w:val="00906663"/>
    <w:rsid w:val="00950B08"/>
    <w:rsid w:val="00954274"/>
    <w:rsid w:val="009579E6"/>
    <w:rsid w:val="00966C18"/>
    <w:rsid w:val="0097541B"/>
    <w:rsid w:val="009869CC"/>
    <w:rsid w:val="00994C8C"/>
    <w:rsid w:val="0099718A"/>
    <w:rsid w:val="009A4377"/>
    <w:rsid w:val="00A10994"/>
    <w:rsid w:val="00A259E4"/>
    <w:rsid w:val="00A44499"/>
    <w:rsid w:val="00A57848"/>
    <w:rsid w:val="00A63FE3"/>
    <w:rsid w:val="00A653BF"/>
    <w:rsid w:val="00A66BD6"/>
    <w:rsid w:val="00A72CF1"/>
    <w:rsid w:val="00A74372"/>
    <w:rsid w:val="00A779BA"/>
    <w:rsid w:val="00A84834"/>
    <w:rsid w:val="00A92684"/>
    <w:rsid w:val="00AC4961"/>
    <w:rsid w:val="00AE208C"/>
    <w:rsid w:val="00AE598B"/>
    <w:rsid w:val="00B11920"/>
    <w:rsid w:val="00B40699"/>
    <w:rsid w:val="00B51556"/>
    <w:rsid w:val="00B60EED"/>
    <w:rsid w:val="00B7104E"/>
    <w:rsid w:val="00B72150"/>
    <w:rsid w:val="00B746E0"/>
    <w:rsid w:val="00B7673D"/>
    <w:rsid w:val="00B87775"/>
    <w:rsid w:val="00B93FA4"/>
    <w:rsid w:val="00BA74DB"/>
    <w:rsid w:val="00BC0B8A"/>
    <w:rsid w:val="00BC185A"/>
    <w:rsid w:val="00BE36F8"/>
    <w:rsid w:val="00BF127C"/>
    <w:rsid w:val="00BF1D37"/>
    <w:rsid w:val="00BF4270"/>
    <w:rsid w:val="00C17129"/>
    <w:rsid w:val="00C22469"/>
    <w:rsid w:val="00C578CD"/>
    <w:rsid w:val="00C76FA9"/>
    <w:rsid w:val="00CA68FB"/>
    <w:rsid w:val="00CE1BD2"/>
    <w:rsid w:val="00D25FCE"/>
    <w:rsid w:val="00D63FC5"/>
    <w:rsid w:val="00D72E7B"/>
    <w:rsid w:val="00D77174"/>
    <w:rsid w:val="00D83E7E"/>
    <w:rsid w:val="00D86ACD"/>
    <w:rsid w:val="00D97F0B"/>
    <w:rsid w:val="00DA4429"/>
    <w:rsid w:val="00DB7F79"/>
    <w:rsid w:val="00DC1C9B"/>
    <w:rsid w:val="00DD2A24"/>
    <w:rsid w:val="00DD4DB1"/>
    <w:rsid w:val="00DD77D7"/>
    <w:rsid w:val="00E24D16"/>
    <w:rsid w:val="00E27F6E"/>
    <w:rsid w:val="00E34301"/>
    <w:rsid w:val="00E47589"/>
    <w:rsid w:val="00E54E24"/>
    <w:rsid w:val="00E60D95"/>
    <w:rsid w:val="00E87B62"/>
    <w:rsid w:val="00E91EE8"/>
    <w:rsid w:val="00EB3930"/>
    <w:rsid w:val="00EE167E"/>
    <w:rsid w:val="00F5237D"/>
    <w:rsid w:val="00F64DEB"/>
    <w:rsid w:val="00F92B81"/>
    <w:rsid w:val="00FA0C87"/>
    <w:rsid w:val="00FC6E31"/>
    <w:rsid w:val="00FD23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BF13B4"/>
  <w15:docId w15:val="{E360EB30-7217-6E4B-9056-5583C598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3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684"/>
  </w:style>
  <w:style w:type="paragraph" w:styleId="NoSpacing">
    <w:name w:val="No Spacing"/>
    <w:link w:val="NoSpacingChar"/>
    <w:qFormat/>
    <w:rsid w:val="00A92684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A92684"/>
    <w:rPr>
      <w:rFonts w:ascii="PMingLiU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A926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3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23A"/>
  </w:style>
  <w:style w:type="character" w:styleId="PageNumber">
    <w:name w:val="page number"/>
    <w:basedOn w:val="DefaultParagraphFont"/>
    <w:uiPriority w:val="99"/>
    <w:semiHidden/>
    <w:unhideWhenUsed/>
    <w:rsid w:val="00C578CD"/>
  </w:style>
  <w:style w:type="table" w:styleId="TableGrid">
    <w:name w:val="Table Grid"/>
    <w:basedOn w:val="TableNormal"/>
    <w:uiPriority w:val="59"/>
    <w:rsid w:val="0061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3E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rsid w:val="00163F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7" ma:contentTypeDescription="Create a new document." ma:contentTypeScope="" ma:versionID="2de70aa62dd20fa6807413e8fe73e07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f72a48f2703d6036ab7bac476da253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E6374-A9C7-4A69-AA11-647D70AD0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9E5EA-C04E-7F44-968D-AEEDD85D4F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644250-054E-4B55-9C29-5569D2C5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Standerwick</dc:creator>
  <cp:keywords/>
  <dc:description/>
  <cp:lastModifiedBy>Joe Standerwick</cp:lastModifiedBy>
  <cp:revision>21</cp:revision>
  <cp:lastPrinted>2023-02-24T12:30:00Z</cp:lastPrinted>
  <dcterms:created xsi:type="dcterms:W3CDTF">2023-02-14T13:07:00Z</dcterms:created>
  <dcterms:modified xsi:type="dcterms:W3CDTF">2023-03-07T11:08:00Z</dcterms:modified>
</cp:coreProperties>
</file>